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8B29" w14:textId="77777777" w:rsidR="00580C74" w:rsidRPr="002D0572" w:rsidRDefault="005F1B91" w:rsidP="00580C74">
      <w:pPr>
        <w:pStyle w:val="Default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CLIENT GRIEVANCE OR</w:t>
      </w:r>
      <w:r w:rsidR="00580C74" w:rsidRPr="002D0572">
        <w:rPr>
          <w:rFonts w:asciiTheme="minorHAnsi" w:hAnsiTheme="minorHAnsi"/>
          <w:b/>
          <w:bCs/>
          <w:sz w:val="28"/>
          <w:szCs w:val="28"/>
        </w:rPr>
        <w:t xml:space="preserve"> APPEAL FORM </w:t>
      </w:r>
    </w:p>
    <w:p w14:paraId="1C1FA24D" w14:textId="77777777" w:rsidR="00580C74" w:rsidRPr="002D0572" w:rsidRDefault="00580C74" w:rsidP="00580C74">
      <w:pPr>
        <w:pStyle w:val="Default"/>
        <w:rPr>
          <w:rFonts w:asciiTheme="minorHAnsi" w:hAnsiTheme="minorHAnsi"/>
          <w:sz w:val="28"/>
          <w:szCs w:val="28"/>
        </w:rPr>
      </w:pPr>
    </w:p>
    <w:p w14:paraId="04A227DD" w14:textId="77777777" w:rsidR="00C630E9" w:rsidRPr="002D0572" w:rsidRDefault="00580C74" w:rsidP="00C82072">
      <w:pPr>
        <w:pStyle w:val="Default"/>
        <w:ind w:left="90"/>
        <w:rPr>
          <w:rFonts w:asciiTheme="minorHAnsi" w:hAnsiTheme="minorHAnsi"/>
          <w:sz w:val="28"/>
          <w:szCs w:val="28"/>
        </w:rPr>
      </w:pPr>
      <w:r w:rsidRPr="002D0572">
        <w:rPr>
          <w:rFonts w:asciiTheme="minorHAnsi" w:hAnsiTheme="minorHAnsi"/>
          <w:sz w:val="28"/>
          <w:szCs w:val="28"/>
        </w:rPr>
        <w:t xml:space="preserve">If you have a problem with your </w:t>
      </w:r>
      <w:r w:rsidR="002D0572" w:rsidRPr="002D0572">
        <w:rPr>
          <w:rFonts w:asciiTheme="minorHAnsi" w:hAnsiTheme="minorHAnsi"/>
          <w:b/>
          <w:sz w:val="28"/>
          <w:szCs w:val="28"/>
          <w:u w:val="single"/>
        </w:rPr>
        <w:t>OUTPATIENT</w:t>
      </w:r>
      <w:r w:rsidR="002D0572">
        <w:rPr>
          <w:rFonts w:asciiTheme="minorHAnsi" w:hAnsiTheme="minorHAnsi"/>
          <w:sz w:val="28"/>
          <w:szCs w:val="28"/>
        </w:rPr>
        <w:t xml:space="preserve"> </w:t>
      </w:r>
      <w:r w:rsidR="00086471">
        <w:rPr>
          <w:rFonts w:asciiTheme="minorHAnsi" w:hAnsiTheme="minorHAnsi"/>
          <w:sz w:val="28"/>
          <w:szCs w:val="28"/>
        </w:rPr>
        <w:t xml:space="preserve">mental </w:t>
      </w:r>
      <w:r w:rsidR="00C82072" w:rsidRPr="002D0572">
        <w:rPr>
          <w:rFonts w:asciiTheme="minorHAnsi" w:hAnsiTheme="minorHAnsi"/>
          <w:sz w:val="28"/>
          <w:szCs w:val="28"/>
        </w:rPr>
        <w:t>health</w:t>
      </w:r>
      <w:r w:rsidR="00086471">
        <w:rPr>
          <w:rFonts w:asciiTheme="minorHAnsi" w:hAnsiTheme="minorHAnsi"/>
          <w:sz w:val="28"/>
          <w:szCs w:val="28"/>
        </w:rPr>
        <w:t xml:space="preserve"> or substance use disorder </w:t>
      </w:r>
      <w:r w:rsidR="00C82072" w:rsidRPr="002D0572">
        <w:rPr>
          <w:rFonts w:asciiTheme="minorHAnsi" w:hAnsiTheme="minorHAnsi"/>
          <w:sz w:val="28"/>
          <w:szCs w:val="28"/>
        </w:rPr>
        <w:t xml:space="preserve">services, </w:t>
      </w:r>
      <w:r w:rsidR="002D4A6F" w:rsidRPr="00086471">
        <w:rPr>
          <w:rFonts w:asciiTheme="minorHAnsi" w:hAnsiTheme="minorHAnsi"/>
          <w:sz w:val="28"/>
          <w:szCs w:val="28"/>
        </w:rPr>
        <w:t>call</w:t>
      </w:r>
      <w:r w:rsidR="00C82072" w:rsidRPr="002D0572">
        <w:rPr>
          <w:rFonts w:asciiTheme="minorHAnsi" w:hAnsiTheme="minorHAnsi"/>
          <w:sz w:val="28"/>
          <w:szCs w:val="28"/>
        </w:rPr>
        <w:t xml:space="preserve"> the Consumer Center for Health</w:t>
      </w:r>
      <w:r w:rsidR="002D4A6F" w:rsidRPr="002D0572">
        <w:rPr>
          <w:rFonts w:asciiTheme="minorHAnsi" w:hAnsiTheme="minorHAnsi"/>
          <w:sz w:val="28"/>
          <w:szCs w:val="28"/>
        </w:rPr>
        <w:t xml:space="preserve"> </w:t>
      </w:r>
      <w:r w:rsidR="00C82072" w:rsidRPr="002D0572">
        <w:rPr>
          <w:rFonts w:asciiTheme="minorHAnsi" w:hAnsiTheme="minorHAnsi"/>
          <w:sz w:val="28"/>
          <w:szCs w:val="28"/>
        </w:rPr>
        <w:t>Education and Advocacy (CCHEA) or mail this form</w:t>
      </w:r>
      <w:r w:rsidR="00C47ADF">
        <w:rPr>
          <w:rFonts w:asciiTheme="minorHAnsi" w:hAnsiTheme="minorHAnsi"/>
          <w:sz w:val="28"/>
          <w:szCs w:val="28"/>
        </w:rPr>
        <w:t xml:space="preserve"> (see phone number or address below):</w:t>
      </w:r>
    </w:p>
    <w:p w14:paraId="5BDFEC20" w14:textId="77777777" w:rsidR="00C82072" w:rsidRPr="001E5A51" w:rsidRDefault="00C82072" w:rsidP="00C82072">
      <w:pPr>
        <w:pStyle w:val="Default"/>
        <w:ind w:left="90"/>
        <w:rPr>
          <w:rFonts w:asciiTheme="minorHAnsi" w:hAnsiTheme="minorHAnsi"/>
          <w:sz w:val="20"/>
          <w:szCs w:val="20"/>
        </w:rPr>
      </w:pPr>
    </w:p>
    <w:p w14:paraId="38727339" w14:textId="77777777" w:rsidR="005F1B91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>Your Name:</w:t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14:paraId="19BB2541" w14:textId="77777777" w:rsidR="005F1B91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>Mailing Address:</w:t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14:paraId="3B90F665" w14:textId="77777777" w:rsidR="005F1B91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>Your Phone Number:</w:t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14:paraId="43495AFB" w14:textId="77777777" w:rsidR="005F1B91" w:rsidRPr="00582F97" w:rsidRDefault="005F1B91" w:rsidP="00C82072">
      <w:pPr>
        <w:pStyle w:val="Default"/>
        <w:spacing w:line="48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>Your E-mail</w:t>
      </w:r>
      <w:r w:rsidR="0089065B">
        <w:rPr>
          <w:rFonts w:asciiTheme="minorHAnsi" w:hAnsiTheme="minorHAnsi"/>
          <w:sz w:val="28"/>
          <w:szCs w:val="28"/>
        </w:rPr>
        <w:t xml:space="preserve"> (optional)</w:t>
      </w:r>
      <w:r>
        <w:rPr>
          <w:rFonts w:asciiTheme="minorHAnsi" w:hAnsiTheme="minorHAnsi"/>
          <w:sz w:val="28"/>
          <w:szCs w:val="28"/>
        </w:rPr>
        <w:t>:</w:t>
      </w:r>
      <w:r w:rsidR="0089065B">
        <w:rPr>
          <w:rFonts w:asciiTheme="minorHAnsi" w:hAnsiTheme="minorHAnsi"/>
          <w:sz w:val="28"/>
          <w:szCs w:val="28"/>
          <w:u w:val="single"/>
        </w:rPr>
        <w:tab/>
      </w:r>
      <w:r w:rsidR="0089065B">
        <w:rPr>
          <w:rFonts w:asciiTheme="minorHAnsi" w:hAnsiTheme="minorHAnsi"/>
          <w:sz w:val="28"/>
          <w:szCs w:val="28"/>
          <w:u w:val="single"/>
        </w:rPr>
        <w:tab/>
      </w:r>
      <w:r w:rsidR="0089065B">
        <w:rPr>
          <w:rFonts w:asciiTheme="minorHAnsi" w:hAnsiTheme="minorHAnsi"/>
          <w:sz w:val="28"/>
          <w:szCs w:val="28"/>
          <w:u w:val="single"/>
        </w:rPr>
        <w:tab/>
      </w:r>
      <w:r w:rsidR="0089065B">
        <w:rPr>
          <w:rFonts w:asciiTheme="minorHAnsi" w:hAnsiTheme="minorHAnsi"/>
          <w:sz w:val="28"/>
          <w:szCs w:val="28"/>
          <w:u w:val="single"/>
        </w:rPr>
        <w:tab/>
      </w:r>
      <w:r w:rsidR="0089065B">
        <w:rPr>
          <w:rFonts w:asciiTheme="minorHAnsi" w:hAnsiTheme="minorHAnsi"/>
          <w:sz w:val="28"/>
          <w:szCs w:val="28"/>
          <w:u w:val="single"/>
        </w:rPr>
        <w:tab/>
      </w:r>
      <w:r w:rsidR="0089065B">
        <w:rPr>
          <w:rFonts w:asciiTheme="minorHAnsi" w:hAnsiTheme="minorHAnsi"/>
          <w:sz w:val="28"/>
          <w:szCs w:val="28"/>
          <w:u w:val="single"/>
        </w:rPr>
        <w:tab/>
      </w:r>
      <w:r w:rsidR="0089065B">
        <w:rPr>
          <w:rFonts w:asciiTheme="minorHAnsi" w:hAnsiTheme="minorHAnsi"/>
          <w:sz w:val="28"/>
          <w:szCs w:val="28"/>
          <w:u w:val="single"/>
        </w:rPr>
        <w:tab/>
      </w:r>
      <w:r w:rsidR="0089065B">
        <w:rPr>
          <w:rFonts w:asciiTheme="minorHAnsi" w:hAnsiTheme="minorHAnsi"/>
          <w:sz w:val="28"/>
          <w:szCs w:val="28"/>
          <w:u w:val="single"/>
        </w:rPr>
        <w:tab/>
      </w:r>
      <w:r w:rsidR="0089065B">
        <w:rPr>
          <w:rFonts w:asciiTheme="minorHAnsi" w:hAnsiTheme="minorHAnsi"/>
          <w:sz w:val="28"/>
          <w:szCs w:val="28"/>
          <w:u w:val="single"/>
        </w:rPr>
        <w:tab/>
      </w:r>
      <w:r w:rsidR="0089065B">
        <w:rPr>
          <w:rFonts w:asciiTheme="minorHAnsi" w:hAnsiTheme="minorHAnsi"/>
          <w:sz w:val="28"/>
          <w:szCs w:val="28"/>
          <w:u w:val="single"/>
        </w:rPr>
        <w:tab/>
      </w:r>
      <w:r w:rsidR="0089065B">
        <w:rPr>
          <w:rFonts w:asciiTheme="minorHAnsi" w:hAnsiTheme="minorHAnsi"/>
          <w:sz w:val="28"/>
          <w:szCs w:val="28"/>
          <w:u w:val="single"/>
        </w:rPr>
        <w:tab/>
      </w:r>
    </w:p>
    <w:p w14:paraId="7034244D" w14:textId="77777777" w:rsidR="004B343A" w:rsidRPr="002D0572" w:rsidRDefault="00C82072" w:rsidP="001E5A51">
      <w:pPr>
        <w:pStyle w:val="Default"/>
        <w:spacing w:line="360" w:lineRule="auto"/>
        <w:rPr>
          <w:rFonts w:asciiTheme="minorHAnsi" w:hAnsiTheme="minorHAnsi"/>
          <w:sz w:val="28"/>
          <w:szCs w:val="28"/>
        </w:rPr>
      </w:pPr>
      <w:r w:rsidRPr="002D0572">
        <w:rPr>
          <w:rFonts w:asciiTheme="minorHAnsi" w:hAnsiTheme="minorHAnsi"/>
          <w:sz w:val="28"/>
          <w:szCs w:val="28"/>
        </w:rPr>
        <w:t>T</w:t>
      </w:r>
      <w:r w:rsidR="002D0572">
        <w:rPr>
          <w:rFonts w:asciiTheme="minorHAnsi" w:hAnsiTheme="minorHAnsi"/>
          <w:sz w:val="28"/>
          <w:szCs w:val="28"/>
        </w:rPr>
        <w:t>ell u</w:t>
      </w:r>
      <w:r w:rsidR="00484E58">
        <w:rPr>
          <w:rFonts w:asciiTheme="minorHAnsi" w:hAnsiTheme="minorHAnsi"/>
          <w:sz w:val="28"/>
          <w:szCs w:val="28"/>
        </w:rPr>
        <w:t>s about your issue</w:t>
      </w:r>
      <w:r w:rsidR="00480975" w:rsidRPr="002D0572">
        <w:rPr>
          <w:rFonts w:asciiTheme="minorHAnsi" w:hAnsiTheme="minorHAnsi"/>
          <w:sz w:val="28"/>
          <w:szCs w:val="28"/>
        </w:rPr>
        <w:t xml:space="preserve"> (use the back if you need more space)</w:t>
      </w:r>
      <w:r w:rsidR="009C6D10">
        <w:rPr>
          <w:rFonts w:asciiTheme="minorHAnsi" w:hAnsiTheme="minorHAnsi"/>
          <w:sz w:val="28"/>
          <w:szCs w:val="28"/>
        </w:rPr>
        <w:t>:</w:t>
      </w:r>
    </w:p>
    <w:p w14:paraId="1B618500" w14:textId="77777777" w:rsidR="0089065B" w:rsidRDefault="002D0572" w:rsidP="005B0BCF">
      <w:pPr>
        <w:pStyle w:val="Default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2B2505" w:rsidRPr="002D0572">
        <w:rPr>
          <w:rFonts w:asciiTheme="minorHAnsi" w:hAnsiTheme="minorHAnsi"/>
          <w:sz w:val="28"/>
          <w:szCs w:val="28"/>
          <w:u w:val="single"/>
        </w:rPr>
        <w:tab/>
      </w:r>
      <w:r w:rsidR="005F1B91">
        <w:rPr>
          <w:rFonts w:asciiTheme="minorHAnsi" w:hAnsiTheme="minorHAnsi"/>
          <w:sz w:val="28"/>
          <w:szCs w:val="28"/>
          <w:u w:val="single"/>
        </w:rPr>
        <w:tab/>
      </w:r>
      <w:r w:rsidR="005F1B91">
        <w:rPr>
          <w:rFonts w:asciiTheme="minorHAnsi" w:hAnsiTheme="minorHAnsi"/>
          <w:sz w:val="28"/>
          <w:szCs w:val="28"/>
          <w:u w:val="single"/>
        </w:rPr>
        <w:tab/>
      </w:r>
      <w:r w:rsidR="005F1B91">
        <w:rPr>
          <w:rFonts w:asciiTheme="minorHAnsi" w:hAnsiTheme="minorHAnsi"/>
          <w:sz w:val="28"/>
          <w:szCs w:val="28"/>
          <w:u w:val="single"/>
        </w:rPr>
        <w:tab/>
      </w:r>
      <w:r w:rsidR="005F1B91">
        <w:rPr>
          <w:rFonts w:asciiTheme="minorHAnsi" w:hAnsiTheme="minorHAnsi"/>
          <w:sz w:val="28"/>
          <w:szCs w:val="28"/>
          <w:u w:val="single"/>
        </w:rPr>
        <w:tab/>
      </w:r>
      <w:r w:rsidR="005F1B91">
        <w:rPr>
          <w:rFonts w:asciiTheme="minorHAnsi" w:hAnsiTheme="minorHAnsi"/>
          <w:sz w:val="28"/>
          <w:szCs w:val="28"/>
          <w:u w:val="single"/>
        </w:rPr>
        <w:tab/>
      </w:r>
      <w:r w:rsidR="005F1B91">
        <w:rPr>
          <w:rFonts w:asciiTheme="minorHAnsi" w:hAnsiTheme="minorHAnsi"/>
          <w:sz w:val="28"/>
          <w:szCs w:val="28"/>
          <w:u w:val="single"/>
        </w:rPr>
        <w:tab/>
      </w:r>
      <w:r w:rsidR="005F1B91">
        <w:rPr>
          <w:rFonts w:asciiTheme="minorHAnsi" w:hAnsiTheme="minorHAnsi"/>
          <w:sz w:val="28"/>
          <w:szCs w:val="28"/>
          <w:u w:val="single"/>
        </w:rPr>
        <w:tab/>
      </w:r>
      <w:r w:rsidR="005F1B91">
        <w:rPr>
          <w:rFonts w:asciiTheme="minorHAnsi" w:hAnsiTheme="minorHAnsi"/>
          <w:sz w:val="28"/>
          <w:szCs w:val="28"/>
          <w:u w:val="single"/>
        </w:rPr>
        <w:tab/>
      </w:r>
      <w:r w:rsidR="005F1B91">
        <w:rPr>
          <w:rFonts w:asciiTheme="minorHAnsi" w:hAnsiTheme="minorHAnsi"/>
          <w:sz w:val="28"/>
          <w:szCs w:val="28"/>
          <w:u w:val="single"/>
        </w:rPr>
        <w:tab/>
      </w:r>
    </w:p>
    <w:p w14:paraId="0738218D" w14:textId="77777777" w:rsidR="005B0BCF" w:rsidRDefault="005B0BCF" w:rsidP="005B0BCF">
      <w:pPr>
        <w:pStyle w:val="Default"/>
        <w:spacing w:line="360" w:lineRule="auto"/>
        <w:rPr>
          <w:rFonts w:asciiTheme="minorHAnsi" w:hAnsiTheme="minorHAnsi"/>
          <w:sz w:val="28"/>
          <w:szCs w:val="28"/>
          <w:u w:val="single"/>
        </w:rPr>
      </w:pP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 w:rsidRPr="002D0572"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  <w:r>
        <w:rPr>
          <w:rFonts w:asciiTheme="minorHAnsi" w:hAnsiTheme="minorHAnsi"/>
          <w:sz w:val="28"/>
          <w:szCs w:val="28"/>
          <w:u w:val="single"/>
        </w:rPr>
        <w:tab/>
      </w:r>
    </w:p>
    <w:p w14:paraId="37DCA03E" w14:textId="77777777" w:rsidR="005F1B91" w:rsidRPr="002D0572" w:rsidRDefault="005F1B91" w:rsidP="005F1B91">
      <w:pPr>
        <w:pStyle w:val="Default"/>
        <w:spacing w:after="240"/>
        <w:jc w:val="center"/>
        <w:rPr>
          <w:rFonts w:asciiTheme="minorHAnsi" w:hAnsiTheme="minorHAnsi"/>
          <w:bCs/>
          <w:sz w:val="28"/>
          <w:szCs w:val="28"/>
        </w:rPr>
      </w:pPr>
      <w:r w:rsidRPr="002D0572">
        <w:rPr>
          <w:rFonts w:asciiTheme="minorHAnsi" w:hAnsiTheme="minorHAnsi"/>
          <w:bCs/>
          <w:sz w:val="28"/>
          <w:szCs w:val="28"/>
        </w:rPr>
        <w:t xml:space="preserve">A self-addressed envelope is </w:t>
      </w:r>
      <w:r w:rsidR="001E5A51">
        <w:rPr>
          <w:rFonts w:asciiTheme="minorHAnsi" w:hAnsiTheme="minorHAnsi"/>
          <w:bCs/>
          <w:sz w:val="28"/>
          <w:szCs w:val="28"/>
        </w:rPr>
        <w:t>available to mail</w:t>
      </w:r>
      <w:r>
        <w:rPr>
          <w:rFonts w:asciiTheme="minorHAnsi" w:hAnsiTheme="minorHAnsi"/>
          <w:bCs/>
          <w:sz w:val="28"/>
          <w:szCs w:val="28"/>
        </w:rPr>
        <w:t xml:space="preserve"> </w:t>
      </w:r>
      <w:r w:rsidR="0089065B">
        <w:rPr>
          <w:rFonts w:asciiTheme="minorHAnsi" w:hAnsiTheme="minorHAnsi"/>
          <w:bCs/>
          <w:sz w:val="28"/>
          <w:szCs w:val="28"/>
        </w:rPr>
        <w:t xml:space="preserve">this </w:t>
      </w:r>
      <w:r>
        <w:rPr>
          <w:rFonts w:asciiTheme="minorHAnsi" w:hAnsiTheme="minorHAnsi"/>
          <w:bCs/>
          <w:sz w:val="28"/>
          <w:szCs w:val="28"/>
        </w:rPr>
        <w:t>form to CCHEA</w:t>
      </w:r>
      <w:r w:rsidRPr="002D0572">
        <w:rPr>
          <w:rFonts w:asciiTheme="minorHAnsi" w:hAnsiTheme="minorHAnsi"/>
          <w:bCs/>
          <w:sz w:val="28"/>
          <w:szCs w:val="28"/>
        </w:rPr>
        <w:t>.</w:t>
      </w:r>
    </w:p>
    <w:p w14:paraId="25FC30A9" w14:textId="77777777" w:rsidR="005F1B91" w:rsidRPr="00885B94" w:rsidRDefault="0089065B" w:rsidP="005F1B91">
      <w:pPr>
        <w:pStyle w:val="Default"/>
        <w:ind w:left="720" w:hanging="72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Consumer Center for Health Education</w:t>
      </w:r>
      <w:r w:rsidR="005F1B91" w:rsidRPr="00885B94">
        <w:rPr>
          <w:rFonts w:asciiTheme="minorHAnsi" w:hAnsiTheme="minorHAnsi"/>
          <w:b/>
          <w:bCs/>
          <w:sz w:val="28"/>
          <w:szCs w:val="28"/>
        </w:rPr>
        <w:t xml:space="preserve"> and Advocacy</w:t>
      </w:r>
    </w:p>
    <w:p w14:paraId="56E37778" w14:textId="77777777" w:rsidR="005F1B91" w:rsidRPr="00885B94" w:rsidRDefault="005F1B91" w:rsidP="005F1B91">
      <w:pPr>
        <w:pStyle w:val="Default"/>
        <w:ind w:left="720" w:hanging="720"/>
        <w:jc w:val="center"/>
        <w:rPr>
          <w:rFonts w:asciiTheme="minorHAnsi" w:hAnsiTheme="minorHAnsi"/>
          <w:b/>
          <w:sz w:val="28"/>
          <w:szCs w:val="28"/>
        </w:rPr>
      </w:pPr>
      <w:r w:rsidRPr="00885B94">
        <w:rPr>
          <w:rFonts w:asciiTheme="minorHAnsi" w:hAnsiTheme="minorHAnsi"/>
          <w:b/>
          <w:bCs/>
          <w:sz w:val="28"/>
          <w:szCs w:val="28"/>
        </w:rPr>
        <w:t>1764 San Diego Avenue, Suite 200</w:t>
      </w:r>
    </w:p>
    <w:p w14:paraId="6F6B19A5" w14:textId="77777777" w:rsidR="005F1B91" w:rsidRDefault="005F1B91" w:rsidP="00032137">
      <w:pPr>
        <w:pStyle w:val="Default"/>
        <w:spacing w:line="360" w:lineRule="auto"/>
        <w:ind w:left="720" w:hanging="720"/>
        <w:jc w:val="center"/>
        <w:rPr>
          <w:rFonts w:asciiTheme="minorHAnsi" w:hAnsiTheme="minorHAnsi"/>
          <w:b/>
          <w:bCs/>
          <w:sz w:val="28"/>
          <w:szCs w:val="28"/>
        </w:rPr>
      </w:pPr>
      <w:r w:rsidRPr="00885B94">
        <w:rPr>
          <w:rFonts w:asciiTheme="minorHAnsi" w:hAnsiTheme="minorHAnsi"/>
          <w:b/>
          <w:bCs/>
          <w:sz w:val="28"/>
          <w:szCs w:val="28"/>
        </w:rPr>
        <w:t>San Diego, CA 92110</w:t>
      </w:r>
    </w:p>
    <w:p w14:paraId="7AC3D416" w14:textId="77777777" w:rsidR="00032137" w:rsidRPr="00032137" w:rsidRDefault="00032137" w:rsidP="00032137">
      <w:pPr>
        <w:spacing w:after="0" w:line="240" w:lineRule="auto"/>
        <w:ind w:left="720" w:hanging="720"/>
        <w:jc w:val="center"/>
        <w:rPr>
          <w:rFonts w:cs="Arial"/>
          <w:b/>
          <w:bCs/>
          <w:sz w:val="48"/>
          <w:szCs w:val="48"/>
        </w:rPr>
      </w:pPr>
      <w:r w:rsidRPr="00032137">
        <w:rPr>
          <w:rFonts w:cs="Arial"/>
          <w:b/>
          <w:bCs/>
          <w:sz w:val="48"/>
          <w:szCs w:val="48"/>
        </w:rPr>
        <w:t>Call 1-877-734-3258</w:t>
      </w:r>
    </w:p>
    <w:p w14:paraId="45AC47A7" w14:textId="77777777" w:rsidR="00032137" w:rsidRPr="00032137" w:rsidRDefault="00032137" w:rsidP="005F1B91">
      <w:pPr>
        <w:pStyle w:val="Default"/>
        <w:ind w:left="720" w:hanging="720"/>
        <w:jc w:val="center"/>
        <w:rPr>
          <w:rFonts w:asciiTheme="minorHAnsi" w:hAnsiTheme="minorHAnsi"/>
          <w:b/>
          <w:sz w:val="20"/>
          <w:szCs w:val="20"/>
        </w:rPr>
      </w:pPr>
    </w:p>
    <w:p w14:paraId="7D45AEA7" w14:textId="77777777" w:rsidR="002B2505" w:rsidRPr="002D0572" w:rsidRDefault="002B2505" w:rsidP="00047DA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8"/>
          <w:szCs w:val="28"/>
        </w:rPr>
      </w:pPr>
      <w:r w:rsidRPr="002D0572">
        <w:rPr>
          <w:rFonts w:asciiTheme="minorHAnsi" w:hAnsiTheme="minorHAnsi"/>
          <w:b/>
          <w:sz w:val="28"/>
          <w:szCs w:val="28"/>
        </w:rPr>
        <w:t>WHAT IS A GRIEVANCE OR APPEAL?</w:t>
      </w:r>
    </w:p>
    <w:p w14:paraId="754A2677" w14:textId="77777777" w:rsidR="00C82072" w:rsidRPr="002D0572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8"/>
          <w:szCs w:val="28"/>
        </w:rPr>
      </w:pPr>
      <w:r w:rsidRPr="002D0572">
        <w:rPr>
          <w:rFonts w:asciiTheme="minorHAnsi" w:hAnsiTheme="minorHAnsi"/>
          <w:sz w:val="28"/>
          <w:szCs w:val="28"/>
        </w:rPr>
        <w:t xml:space="preserve">A </w:t>
      </w:r>
      <w:r w:rsidRPr="002D0572">
        <w:rPr>
          <w:rFonts w:asciiTheme="minorHAnsi" w:hAnsiTheme="minorHAnsi"/>
          <w:b/>
          <w:bCs/>
          <w:sz w:val="28"/>
          <w:szCs w:val="28"/>
        </w:rPr>
        <w:t xml:space="preserve">“grievance” </w:t>
      </w:r>
      <w:r w:rsidRPr="002D0572">
        <w:rPr>
          <w:rFonts w:asciiTheme="minorHAnsi" w:hAnsiTheme="minorHAnsi"/>
          <w:sz w:val="28"/>
          <w:szCs w:val="28"/>
        </w:rPr>
        <w:t xml:space="preserve">is </w:t>
      </w:r>
      <w:r w:rsidRPr="002D0572">
        <w:rPr>
          <w:rFonts w:asciiTheme="minorHAnsi" w:hAnsiTheme="minorHAnsi"/>
          <w:b/>
          <w:bCs/>
          <w:i/>
          <w:iCs/>
          <w:sz w:val="28"/>
          <w:szCs w:val="28"/>
        </w:rPr>
        <w:t xml:space="preserve">any </w:t>
      </w:r>
      <w:r w:rsidRPr="002D0572">
        <w:rPr>
          <w:rFonts w:asciiTheme="minorHAnsi" w:hAnsiTheme="minorHAnsi"/>
          <w:sz w:val="28"/>
          <w:szCs w:val="28"/>
        </w:rPr>
        <w:t>expression of dissatisfaction about your services.</w:t>
      </w:r>
    </w:p>
    <w:p w14:paraId="38B28F5A" w14:textId="77777777" w:rsidR="00C82072" w:rsidRPr="002D0572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8"/>
          <w:szCs w:val="28"/>
        </w:rPr>
      </w:pPr>
      <w:r w:rsidRPr="002D0572">
        <w:rPr>
          <w:rFonts w:asciiTheme="minorHAnsi" w:hAnsiTheme="minorHAnsi"/>
          <w:sz w:val="28"/>
          <w:szCs w:val="28"/>
        </w:rPr>
        <w:t xml:space="preserve">An </w:t>
      </w:r>
      <w:r w:rsidRPr="002D0572">
        <w:rPr>
          <w:rFonts w:asciiTheme="minorHAnsi" w:hAnsiTheme="minorHAnsi"/>
          <w:b/>
          <w:bCs/>
          <w:sz w:val="28"/>
          <w:szCs w:val="28"/>
        </w:rPr>
        <w:t xml:space="preserve">“appeal” </w:t>
      </w:r>
      <w:r w:rsidRPr="002D0572">
        <w:rPr>
          <w:rFonts w:asciiTheme="minorHAnsi" w:hAnsiTheme="minorHAnsi"/>
          <w:sz w:val="28"/>
          <w:szCs w:val="28"/>
        </w:rPr>
        <w:t xml:space="preserve">can be made when the authorization for services </w:t>
      </w:r>
      <w:r w:rsidR="00047DA9">
        <w:rPr>
          <w:rFonts w:asciiTheme="minorHAnsi" w:hAnsiTheme="minorHAnsi"/>
          <w:sz w:val="28"/>
          <w:szCs w:val="28"/>
        </w:rPr>
        <w:t>is</w:t>
      </w:r>
      <w:r w:rsidRPr="002D0572">
        <w:rPr>
          <w:rFonts w:asciiTheme="minorHAnsi" w:hAnsiTheme="minorHAnsi"/>
          <w:sz w:val="28"/>
          <w:szCs w:val="28"/>
        </w:rPr>
        <w:t xml:space="preserve"> denied, reduced, or stopped.</w:t>
      </w:r>
    </w:p>
    <w:p w14:paraId="35324DBB" w14:textId="77777777" w:rsidR="001E5A51" w:rsidRPr="0089065B" w:rsidRDefault="00C82072" w:rsidP="00047DA9">
      <w:pPr>
        <w:pStyle w:val="Defaul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8"/>
          <w:szCs w:val="28"/>
        </w:rPr>
      </w:pPr>
      <w:r w:rsidRPr="002D0572">
        <w:rPr>
          <w:rFonts w:asciiTheme="minorHAnsi" w:hAnsiTheme="minorHAnsi"/>
          <w:sz w:val="28"/>
          <w:szCs w:val="28"/>
        </w:rPr>
        <w:t xml:space="preserve">An </w:t>
      </w:r>
      <w:r w:rsidRPr="002D0572">
        <w:rPr>
          <w:rFonts w:asciiTheme="minorHAnsi" w:hAnsiTheme="minorHAnsi"/>
          <w:b/>
          <w:sz w:val="28"/>
          <w:szCs w:val="28"/>
        </w:rPr>
        <w:t xml:space="preserve">“expedited appeal” </w:t>
      </w:r>
      <w:r w:rsidRPr="002D0572">
        <w:rPr>
          <w:rFonts w:asciiTheme="minorHAnsi" w:hAnsiTheme="minorHAnsi"/>
          <w:sz w:val="28"/>
          <w:szCs w:val="28"/>
        </w:rPr>
        <w:t>can be made when you or your provider certify that the standard appeal timeline could seriously risk your life, health or ability to function.</w:t>
      </w:r>
    </w:p>
    <w:p w14:paraId="65DCD732" w14:textId="77777777" w:rsidR="001E5A51" w:rsidRPr="0008321F" w:rsidRDefault="001E5A51" w:rsidP="00047DA9">
      <w:pPr>
        <w:rPr>
          <w:sz w:val="24"/>
          <w:szCs w:val="24"/>
        </w:rPr>
      </w:pPr>
      <w:r w:rsidRPr="0008321F">
        <w:rPr>
          <w:b/>
          <w:sz w:val="24"/>
          <w:szCs w:val="24"/>
        </w:rPr>
        <w:t xml:space="preserve">PROGRAM NOTICE: </w:t>
      </w:r>
      <w:r w:rsidRPr="0008321F">
        <w:rPr>
          <w:sz w:val="24"/>
          <w:szCs w:val="24"/>
        </w:rPr>
        <w:t xml:space="preserve"> This form must be</w:t>
      </w:r>
      <w:r w:rsidR="00047DA9" w:rsidRPr="0008321F">
        <w:rPr>
          <w:sz w:val="24"/>
          <w:szCs w:val="24"/>
        </w:rPr>
        <w:t xml:space="preserve"> made readily</w:t>
      </w:r>
      <w:r w:rsidRPr="0008321F">
        <w:rPr>
          <w:sz w:val="24"/>
          <w:szCs w:val="24"/>
        </w:rPr>
        <w:t xml:space="preserve"> available</w:t>
      </w:r>
      <w:r w:rsidR="00047DA9" w:rsidRPr="0008321F">
        <w:rPr>
          <w:sz w:val="24"/>
          <w:szCs w:val="24"/>
        </w:rPr>
        <w:t xml:space="preserve"> to clients and</w:t>
      </w:r>
      <w:r w:rsidRPr="0008321F">
        <w:rPr>
          <w:sz w:val="24"/>
          <w:szCs w:val="24"/>
        </w:rPr>
        <w:t xml:space="preserve"> </w:t>
      </w:r>
      <w:r w:rsidR="00047DA9" w:rsidRPr="0008321F">
        <w:rPr>
          <w:sz w:val="24"/>
          <w:szCs w:val="24"/>
        </w:rPr>
        <w:t xml:space="preserve">in an area where they can independently obtain the form. </w:t>
      </w:r>
      <w:r w:rsidRPr="0008321F">
        <w:rPr>
          <w:sz w:val="24"/>
          <w:szCs w:val="24"/>
        </w:rPr>
        <w:t>This form and p</w:t>
      </w:r>
      <w:r w:rsidR="0089065B" w:rsidRPr="0008321F">
        <w:rPr>
          <w:sz w:val="24"/>
          <w:szCs w:val="24"/>
        </w:rPr>
        <w:t xml:space="preserve">rocess </w:t>
      </w:r>
      <w:r w:rsidR="004530EB" w:rsidRPr="0008321F">
        <w:rPr>
          <w:sz w:val="24"/>
          <w:szCs w:val="24"/>
        </w:rPr>
        <w:t>shall</w:t>
      </w:r>
      <w:r w:rsidR="0089065B" w:rsidRPr="0008321F">
        <w:rPr>
          <w:sz w:val="24"/>
          <w:szCs w:val="24"/>
        </w:rPr>
        <w:t xml:space="preserve"> not be </w:t>
      </w:r>
      <w:r w:rsidRPr="0008321F">
        <w:rPr>
          <w:sz w:val="24"/>
          <w:szCs w:val="24"/>
        </w:rPr>
        <w:t>r</w:t>
      </w:r>
      <w:r w:rsidR="0089065B" w:rsidRPr="0008321F">
        <w:rPr>
          <w:sz w:val="24"/>
          <w:szCs w:val="24"/>
        </w:rPr>
        <w:t>eplaced by any internal</w:t>
      </w:r>
      <w:r w:rsidRPr="0008321F">
        <w:rPr>
          <w:sz w:val="24"/>
          <w:szCs w:val="24"/>
        </w:rPr>
        <w:t xml:space="preserve"> </w:t>
      </w:r>
      <w:r w:rsidR="0089065B" w:rsidRPr="0008321F">
        <w:rPr>
          <w:sz w:val="24"/>
          <w:szCs w:val="24"/>
        </w:rPr>
        <w:t xml:space="preserve">program </w:t>
      </w:r>
      <w:r w:rsidRPr="0008321F">
        <w:rPr>
          <w:sz w:val="24"/>
          <w:szCs w:val="24"/>
        </w:rPr>
        <w:t xml:space="preserve">grievance or complaint process. </w:t>
      </w:r>
    </w:p>
    <w:sectPr w:rsidR="001E5A51" w:rsidRPr="0008321F" w:rsidSect="005B0BCF">
      <w:footerReference w:type="default" r:id="rId7"/>
      <w:pgSz w:w="12240" w:h="15840" w:code="1"/>
      <w:pgMar w:top="720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28F47" w14:textId="77777777" w:rsidR="00D575E4" w:rsidRDefault="00D575E4" w:rsidP="00480975">
      <w:pPr>
        <w:spacing w:after="0" w:line="240" w:lineRule="auto"/>
      </w:pPr>
      <w:r>
        <w:separator/>
      </w:r>
    </w:p>
  </w:endnote>
  <w:endnote w:type="continuationSeparator" w:id="0">
    <w:p w14:paraId="4CA9E043" w14:textId="77777777" w:rsidR="00D575E4" w:rsidRDefault="00D575E4" w:rsidP="0048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F760" w14:textId="77777777" w:rsidR="00047DA9" w:rsidRPr="00F45ED0" w:rsidRDefault="00047DA9">
    <w:pPr>
      <w:pStyle w:val="Footer"/>
      <w:rPr>
        <w:sz w:val="24"/>
        <w:szCs w:val="24"/>
      </w:rPr>
    </w:pPr>
    <w:r w:rsidRPr="00F45ED0">
      <w:rPr>
        <w:sz w:val="24"/>
        <w:szCs w:val="24"/>
      </w:rPr>
      <w:t xml:space="preserve">BHS QM Rv. </w:t>
    </w:r>
    <w:r w:rsidR="00C14944" w:rsidRPr="00F45ED0">
      <w:rPr>
        <w:sz w:val="24"/>
        <w:szCs w:val="24"/>
      </w:rPr>
      <w:t>06-2</w:t>
    </w:r>
    <w:r w:rsidR="009D4711" w:rsidRPr="00F45ED0">
      <w:rPr>
        <w:sz w:val="24"/>
        <w:szCs w:val="24"/>
      </w:rPr>
      <w:t>8-</w:t>
    </w:r>
    <w:r w:rsidRPr="00F45ED0">
      <w:rPr>
        <w:sz w:val="24"/>
        <w:szCs w:val="24"/>
      </w:rPr>
      <w:t>18</w:t>
    </w:r>
  </w:p>
  <w:p w14:paraId="4E55D8EB" w14:textId="77777777" w:rsidR="00047DA9" w:rsidRDefault="00047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9851" w14:textId="77777777" w:rsidR="00D575E4" w:rsidRDefault="00D575E4" w:rsidP="00480975">
      <w:pPr>
        <w:spacing w:after="0" w:line="240" w:lineRule="auto"/>
      </w:pPr>
      <w:r>
        <w:separator/>
      </w:r>
    </w:p>
  </w:footnote>
  <w:footnote w:type="continuationSeparator" w:id="0">
    <w:p w14:paraId="0AC79336" w14:textId="77777777" w:rsidR="00D575E4" w:rsidRDefault="00D575E4" w:rsidP="0048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21392"/>
    <w:multiLevelType w:val="hybridMultilevel"/>
    <w:tmpl w:val="9F749760"/>
    <w:lvl w:ilvl="0" w:tplc="29DE88A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43561"/>
    <w:multiLevelType w:val="hybridMultilevel"/>
    <w:tmpl w:val="2E5CE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9F6FB9"/>
    <w:multiLevelType w:val="hybridMultilevel"/>
    <w:tmpl w:val="C1A68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340E8F"/>
    <w:multiLevelType w:val="hybridMultilevel"/>
    <w:tmpl w:val="70C2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21393"/>
    <w:multiLevelType w:val="hybridMultilevel"/>
    <w:tmpl w:val="5D70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3A"/>
    <w:rsid w:val="00032137"/>
    <w:rsid w:val="00047DA9"/>
    <w:rsid w:val="000719F0"/>
    <w:rsid w:val="0008321F"/>
    <w:rsid w:val="00086471"/>
    <w:rsid w:val="00192136"/>
    <w:rsid w:val="001A78BA"/>
    <w:rsid w:val="001E5A51"/>
    <w:rsid w:val="002A48AC"/>
    <w:rsid w:val="002B2505"/>
    <w:rsid w:val="002B4EF7"/>
    <w:rsid w:val="002D0572"/>
    <w:rsid w:val="002D4A6F"/>
    <w:rsid w:val="002E0EA4"/>
    <w:rsid w:val="00315B73"/>
    <w:rsid w:val="0036509B"/>
    <w:rsid w:val="0042470F"/>
    <w:rsid w:val="004530EB"/>
    <w:rsid w:val="00480975"/>
    <w:rsid w:val="00484E58"/>
    <w:rsid w:val="004B343A"/>
    <w:rsid w:val="00580C74"/>
    <w:rsid w:val="00582F97"/>
    <w:rsid w:val="005B0BCF"/>
    <w:rsid w:val="005C13A0"/>
    <w:rsid w:val="005F1B91"/>
    <w:rsid w:val="005F2E51"/>
    <w:rsid w:val="00703E99"/>
    <w:rsid w:val="007B519E"/>
    <w:rsid w:val="0080326B"/>
    <w:rsid w:val="008118C7"/>
    <w:rsid w:val="00885B94"/>
    <w:rsid w:val="0089065B"/>
    <w:rsid w:val="00965CBD"/>
    <w:rsid w:val="009C6D10"/>
    <w:rsid w:val="009D4711"/>
    <w:rsid w:val="00A66FA1"/>
    <w:rsid w:val="00A83F77"/>
    <w:rsid w:val="00AC6C60"/>
    <w:rsid w:val="00B61859"/>
    <w:rsid w:val="00C007BB"/>
    <w:rsid w:val="00C14944"/>
    <w:rsid w:val="00C171BF"/>
    <w:rsid w:val="00C47ADF"/>
    <w:rsid w:val="00C630E9"/>
    <w:rsid w:val="00C82072"/>
    <w:rsid w:val="00D30531"/>
    <w:rsid w:val="00D575E4"/>
    <w:rsid w:val="00E34018"/>
    <w:rsid w:val="00E65576"/>
    <w:rsid w:val="00F45ED0"/>
    <w:rsid w:val="00FD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546772"/>
  <w15:docId w15:val="{D6F91EB9-DD1C-480C-A538-E5E028CB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34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63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975"/>
  </w:style>
  <w:style w:type="paragraph" w:styleId="Footer">
    <w:name w:val="footer"/>
    <w:basedOn w:val="Normal"/>
    <w:link w:val="FooterChar"/>
    <w:uiPriority w:val="99"/>
    <w:unhideWhenUsed/>
    <w:rsid w:val="00480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975"/>
  </w:style>
  <w:style w:type="paragraph" w:styleId="BalloonText">
    <w:name w:val="Balloon Text"/>
    <w:basedOn w:val="Normal"/>
    <w:link w:val="BalloonTextChar"/>
    <w:uiPriority w:val="99"/>
    <w:semiHidden/>
    <w:unhideWhenUsed/>
    <w:rsid w:val="00480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</dc:creator>
  <cp:lastModifiedBy>Soriano, Christian</cp:lastModifiedBy>
  <cp:revision>3</cp:revision>
  <cp:lastPrinted>2015-06-03T21:26:00Z</cp:lastPrinted>
  <dcterms:created xsi:type="dcterms:W3CDTF">2021-11-03T18:30:00Z</dcterms:created>
  <dcterms:modified xsi:type="dcterms:W3CDTF">2021-11-03T18:30:00Z</dcterms:modified>
</cp:coreProperties>
</file>